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41" w:rsidRPr="004A7CE2" w:rsidRDefault="00FD7441" w:rsidP="00FD74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</w:t>
      </w:r>
      <w:r>
        <w:rPr>
          <w:b/>
          <w:sz w:val="32"/>
          <w:szCs w:val="32"/>
        </w:rPr>
        <w:t>文件获取信息</w:t>
      </w:r>
      <w:r w:rsidRPr="004A7CE2">
        <w:rPr>
          <w:b/>
          <w:sz w:val="32"/>
          <w:szCs w:val="32"/>
        </w:rPr>
        <w:t>表</w:t>
      </w:r>
    </w:p>
    <w:p w:rsidR="00FD7441" w:rsidRPr="00B14283" w:rsidRDefault="00FD7441" w:rsidP="00FD7441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685"/>
      </w:tblGrid>
      <w:tr w:rsidR="0090159A" w:rsidRPr="00645081" w:rsidTr="006531BD"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967B26" w:rsidRDefault="0081305D" w:rsidP="00A40467">
            <w:pPr>
              <w:rPr>
                <w:rFonts w:asciiTheme="minorEastAsia" w:hAnsiTheme="minorEastAsia"/>
                <w:sz w:val="24"/>
                <w:szCs w:val="24"/>
              </w:rPr>
            </w:pPr>
            <w:r w:rsidRPr="0081305D">
              <w:rPr>
                <w:rFonts w:ascii="宋体" w:hAnsi="宋体" w:hint="eastAsia"/>
                <w:sz w:val="24"/>
                <w:szCs w:val="24"/>
              </w:rPr>
              <w:t>深能源扎鲁特旗保安风电场二期（250MW）工程风机安装工程</w:t>
            </w:r>
          </w:p>
        </w:tc>
      </w:tr>
      <w:tr w:rsidR="00B824F7" w:rsidRPr="00645081" w:rsidTr="006531BD">
        <w:tc>
          <w:tcPr>
            <w:tcW w:w="3120" w:type="dxa"/>
            <w:gridSpan w:val="2"/>
            <w:vAlign w:val="center"/>
          </w:tcPr>
          <w:p w:rsidR="00B824F7" w:rsidRPr="00D8049F" w:rsidRDefault="00B824F7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标段</w:t>
            </w:r>
          </w:p>
        </w:tc>
        <w:tc>
          <w:tcPr>
            <w:tcW w:w="6520" w:type="dxa"/>
            <w:gridSpan w:val="3"/>
            <w:vAlign w:val="center"/>
          </w:tcPr>
          <w:p w:rsidR="00B824F7" w:rsidRPr="00B824F7" w:rsidRDefault="00B824F7" w:rsidP="00A404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第一标段；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1305D">
              <w:rPr>
                <w:rFonts w:ascii="宋体" w:hAnsi="宋体" w:hint="eastAsia"/>
                <w:sz w:val="24"/>
                <w:szCs w:val="24"/>
              </w:rPr>
              <w:t>第二标段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90159A" w:rsidRPr="00645081" w:rsidTr="006531BD">
        <w:trPr>
          <w:trHeight w:val="551"/>
        </w:trPr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招标编号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645081" w:rsidRDefault="00977F1A" w:rsidP="0090159A">
            <w:pPr>
              <w:rPr>
                <w:rFonts w:asciiTheme="minorEastAsia" w:hAnsiTheme="minorEastAsia"/>
                <w:sz w:val="24"/>
                <w:szCs w:val="24"/>
              </w:rPr>
            </w:pPr>
            <w:r w:rsidRPr="00977F1A">
              <w:rPr>
                <w:rFonts w:ascii="宋体" w:hAnsi="宋体" w:hint="eastAsia"/>
                <w:sz w:val="24"/>
              </w:rPr>
              <w:t>0310-ZBZX-</w:t>
            </w:r>
            <w:r w:rsidR="00B824F7">
              <w:rPr>
                <w:rFonts w:ascii="宋体" w:hAnsi="宋体" w:hint="eastAsia"/>
                <w:sz w:val="24"/>
              </w:rPr>
              <w:t>建工</w:t>
            </w:r>
            <w:r w:rsidR="006A2B2F">
              <w:rPr>
                <w:rFonts w:ascii="宋体" w:hAnsi="宋体" w:hint="eastAsia"/>
                <w:sz w:val="24"/>
              </w:rPr>
              <w:t>-</w:t>
            </w:r>
            <w:r w:rsidR="00A40467">
              <w:rPr>
                <w:rFonts w:ascii="宋体" w:hAnsi="宋体" w:hint="eastAsia"/>
                <w:sz w:val="24"/>
              </w:rPr>
              <w:t>2020001</w:t>
            </w:r>
            <w:r w:rsidR="0081305D">
              <w:rPr>
                <w:rFonts w:ascii="宋体" w:hAnsi="宋体"/>
                <w:sz w:val="24"/>
              </w:rPr>
              <w:t>8</w:t>
            </w:r>
          </w:p>
        </w:tc>
      </w:tr>
      <w:tr w:rsidR="00FD7441" w:rsidRPr="00645081" w:rsidTr="006531BD"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投标单位名称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441" w:rsidRPr="00645081" w:rsidTr="006531BD">
        <w:trPr>
          <w:trHeight w:val="3082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Pr="00D8049F">
              <w:rPr>
                <w:rFonts w:asciiTheme="minorEastAsia" w:hAnsiTheme="minorEastAsia"/>
                <w:sz w:val="28"/>
                <w:szCs w:val="28"/>
              </w:rPr>
              <w:t>单位指定联系</w:t>
            </w: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（接收招标文件用）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FD7441" w:rsidRPr="00645081" w:rsidTr="006531BD">
        <w:trPr>
          <w:trHeight w:val="1956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投标单位开票信息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/>
                <w:sz w:val="24"/>
                <w:szCs w:val="24"/>
              </w:rPr>
              <w:t>开户银行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D7441" w:rsidRPr="00645081" w:rsidTr="006531BD">
        <w:trPr>
          <w:trHeight w:val="698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B824F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人民币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￥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B824F7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  <w:r w:rsidR="00B824F7">
              <w:rPr>
                <w:rFonts w:asciiTheme="minorEastAsia" w:hAnsiTheme="minorEastAsia" w:hint="eastAsia"/>
                <w:bCs/>
                <w:sz w:val="24"/>
                <w:szCs w:val="24"/>
              </w:rPr>
              <w:t>（每标段1</w:t>
            </w:r>
            <w:r w:rsidR="00B824F7">
              <w:rPr>
                <w:rFonts w:asciiTheme="minorEastAsia" w:hAnsiTheme="minorEastAsia"/>
                <w:bCs/>
                <w:sz w:val="24"/>
                <w:szCs w:val="24"/>
              </w:rPr>
              <w:t>000</w:t>
            </w:r>
            <w:r w:rsidR="00B824F7">
              <w:rPr>
                <w:rFonts w:asciiTheme="minorEastAsia" w:hAnsiTheme="minorEastAsia" w:hint="eastAsia"/>
                <w:bCs/>
                <w:sz w:val="24"/>
                <w:szCs w:val="24"/>
              </w:rPr>
              <w:t>元）</w:t>
            </w: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FD7441" w:rsidRPr="00645081" w:rsidTr="006531BD">
        <w:trPr>
          <w:trHeight w:val="526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86528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986528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D7441" w:rsidRPr="00645081" w:rsidTr="006531BD">
        <w:trPr>
          <w:trHeight w:val="2828"/>
        </w:trPr>
        <w:tc>
          <w:tcPr>
            <w:tcW w:w="9640" w:type="dxa"/>
            <w:gridSpan w:val="5"/>
          </w:tcPr>
          <w:p w:rsidR="00FD7441" w:rsidRPr="00DC2972" w:rsidRDefault="00FD7441" w:rsidP="006531B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、投标人若以电话</w:t>
            </w:r>
            <w:r w:rsidRPr="00DC2972">
              <w:rPr>
                <w:rFonts w:asciiTheme="minorEastAsia" w:hAnsiTheme="minorEastAsia"/>
                <w:sz w:val="22"/>
              </w:rPr>
              <w:t>或邮件</w:t>
            </w:r>
            <w:r w:rsidRPr="00DC2972">
              <w:rPr>
                <w:rFonts w:asciiTheme="minorEastAsia" w:hAnsiTheme="minorEastAsia" w:hint="eastAsia"/>
                <w:sz w:val="22"/>
              </w:rPr>
              <w:t>等</w:t>
            </w:r>
            <w:r w:rsidRPr="00DC2972">
              <w:rPr>
                <w:rFonts w:asciiTheme="minorEastAsia" w:hAnsiTheme="minorEastAsia"/>
                <w:sz w:val="22"/>
              </w:rPr>
              <w:t>非现场购买招标文件，</w:t>
            </w:r>
            <w:r w:rsidRPr="00DC2972">
              <w:rPr>
                <w:rFonts w:asciiTheme="minorEastAsia" w:hAnsiTheme="minorEastAsia" w:hint="eastAsia"/>
                <w:sz w:val="22"/>
              </w:rPr>
              <w:t>请投标人将填写完整的《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表》签字或盖章后，</w:t>
            </w:r>
            <w:r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的PDF</w:t>
            </w:r>
            <w:r w:rsidRPr="00DC2972">
              <w:rPr>
                <w:rFonts w:asciiTheme="minorEastAsia" w:hAnsiTheme="minorEastAsia" w:hint="eastAsia"/>
                <w:sz w:val="22"/>
              </w:rPr>
              <w:t>扫描</w:t>
            </w:r>
            <w:r>
              <w:rPr>
                <w:rFonts w:asciiTheme="minorEastAsia" w:hAnsiTheme="minorEastAsia" w:hint="eastAsia"/>
                <w:sz w:val="22"/>
              </w:rPr>
              <w:t>件和</w:t>
            </w:r>
            <w:r w:rsidRPr="008000EA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购买标书的电汇</w:t>
            </w:r>
            <w:r w:rsidRPr="00DC2972">
              <w:rPr>
                <w:rFonts w:asciiTheme="minorEastAsia" w:hAnsiTheme="minorEastAsia" w:hint="eastAsia"/>
                <w:sz w:val="22"/>
              </w:rPr>
              <w:t>（</w:t>
            </w:r>
            <w:r w:rsidRPr="00DC2972">
              <w:rPr>
                <w:rFonts w:asciiTheme="minorEastAsia" w:hAnsiTheme="minorEastAsia"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一并发送至招标代理机构经办人</w:t>
            </w:r>
            <w:r w:rsidRPr="00DC2972">
              <w:rPr>
                <w:rFonts w:asciiTheme="minorEastAsia" w:hAnsiTheme="minorEastAsia"/>
                <w:sz w:val="22"/>
              </w:rPr>
              <w:t>的</w:t>
            </w:r>
            <w:r>
              <w:rPr>
                <w:rFonts w:asciiTheme="minorEastAsia" w:hAnsiTheme="minorEastAsia" w:hint="eastAsia"/>
                <w:sz w:val="22"/>
              </w:rPr>
              <w:t>邮箱</w:t>
            </w:r>
            <w:r>
              <w:rPr>
                <w:rFonts w:asciiTheme="minorEastAsia" w:hAnsiTheme="minorEastAsia"/>
                <w:sz w:val="22"/>
              </w:rPr>
              <w:t>chenyanfenga</w:t>
            </w:r>
            <w:r w:rsidRPr="00DC2972">
              <w:rPr>
                <w:rFonts w:asciiTheme="minorEastAsia" w:hAnsiTheme="minorEastAsia"/>
                <w:sz w:val="22"/>
              </w:rPr>
              <w:t>@sec.com.cn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FD7441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FD7441" w:rsidRPr="007C230E" w:rsidRDefault="00FD7441" w:rsidP="002778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5、提交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同时需提交《告知函》的签字或盖章版本。</w:t>
            </w:r>
          </w:p>
        </w:tc>
      </w:tr>
    </w:tbl>
    <w:p w:rsidR="00F92E2B" w:rsidRPr="00FD7441" w:rsidRDefault="00F92E2B" w:rsidP="004C6B6D">
      <w:pPr>
        <w:rPr>
          <w:sz w:val="24"/>
          <w:szCs w:val="24"/>
        </w:rPr>
      </w:pPr>
    </w:p>
    <w:sectPr w:rsidR="00F92E2B" w:rsidRPr="00FD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81" w:rsidRDefault="00820F81" w:rsidP="004A7CE2">
      <w:r>
        <w:separator/>
      </w:r>
    </w:p>
  </w:endnote>
  <w:endnote w:type="continuationSeparator" w:id="0">
    <w:p w:rsidR="00820F81" w:rsidRDefault="00820F81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81" w:rsidRDefault="00820F81" w:rsidP="004A7CE2">
      <w:r>
        <w:separator/>
      </w:r>
    </w:p>
  </w:footnote>
  <w:footnote w:type="continuationSeparator" w:id="0">
    <w:p w:rsidR="00820F81" w:rsidRDefault="00820F81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7"/>
    <w:rsid w:val="00035887"/>
    <w:rsid w:val="00056500"/>
    <w:rsid w:val="00065508"/>
    <w:rsid w:val="000C2081"/>
    <w:rsid w:val="000E3A25"/>
    <w:rsid w:val="0010166A"/>
    <w:rsid w:val="001034D0"/>
    <w:rsid w:val="00111D2A"/>
    <w:rsid w:val="00156DB2"/>
    <w:rsid w:val="00163475"/>
    <w:rsid w:val="00165500"/>
    <w:rsid w:val="00166CDD"/>
    <w:rsid w:val="0018626A"/>
    <w:rsid w:val="001A0D0F"/>
    <w:rsid w:val="001A31A2"/>
    <w:rsid w:val="001B32DA"/>
    <w:rsid w:val="001C0648"/>
    <w:rsid w:val="001F06AD"/>
    <w:rsid w:val="001F4B69"/>
    <w:rsid w:val="001F5AA7"/>
    <w:rsid w:val="00247140"/>
    <w:rsid w:val="002778A3"/>
    <w:rsid w:val="002A364D"/>
    <w:rsid w:val="002D5400"/>
    <w:rsid w:val="002D7C49"/>
    <w:rsid w:val="002E142C"/>
    <w:rsid w:val="00372C6F"/>
    <w:rsid w:val="003B0552"/>
    <w:rsid w:val="003B2556"/>
    <w:rsid w:val="004037C7"/>
    <w:rsid w:val="00436EB7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3AC4"/>
    <w:rsid w:val="005255FA"/>
    <w:rsid w:val="005669EB"/>
    <w:rsid w:val="005812C2"/>
    <w:rsid w:val="00585E63"/>
    <w:rsid w:val="005B6DA0"/>
    <w:rsid w:val="005C7E85"/>
    <w:rsid w:val="005D0140"/>
    <w:rsid w:val="005E4691"/>
    <w:rsid w:val="00645081"/>
    <w:rsid w:val="006457E6"/>
    <w:rsid w:val="00656B41"/>
    <w:rsid w:val="00671DD1"/>
    <w:rsid w:val="00675C03"/>
    <w:rsid w:val="00676163"/>
    <w:rsid w:val="006A102A"/>
    <w:rsid w:val="006A2B2F"/>
    <w:rsid w:val="0075201B"/>
    <w:rsid w:val="007861E3"/>
    <w:rsid w:val="00790397"/>
    <w:rsid w:val="00795D4A"/>
    <w:rsid w:val="0079739D"/>
    <w:rsid w:val="007A7C24"/>
    <w:rsid w:val="007B15DE"/>
    <w:rsid w:val="007B1AB0"/>
    <w:rsid w:val="007C01B8"/>
    <w:rsid w:val="007C230E"/>
    <w:rsid w:val="007C61F9"/>
    <w:rsid w:val="007D07C3"/>
    <w:rsid w:val="008000EA"/>
    <w:rsid w:val="0081305D"/>
    <w:rsid w:val="00820F81"/>
    <w:rsid w:val="00894906"/>
    <w:rsid w:val="008B24D4"/>
    <w:rsid w:val="008C04AF"/>
    <w:rsid w:val="008C71A6"/>
    <w:rsid w:val="008D2C79"/>
    <w:rsid w:val="008E1E1A"/>
    <w:rsid w:val="008E219F"/>
    <w:rsid w:val="008E3BFC"/>
    <w:rsid w:val="008E6BED"/>
    <w:rsid w:val="008E76C6"/>
    <w:rsid w:val="0090159A"/>
    <w:rsid w:val="009017AD"/>
    <w:rsid w:val="009138CF"/>
    <w:rsid w:val="009165DD"/>
    <w:rsid w:val="00923AFC"/>
    <w:rsid w:val="00936AA0"/>
    <w:rsid w:val="009433BC"/>
    <w:rsid w:val="00967211"/>
    <w:rsid w:val="00967B26"/>
    <w:rsid w:val="00977F1A"/>
    <w:rsid w:val="00980B52"/>
    <w:rsid w:val="00986528"/>
    <w:rsid w:val="009E511D"/>
    <w:rsid w:val="00A02B60"/>
    <w:rsid w:val="00A30CDD"/>
    <w:rsid w:val="00A40467"/>
    <w:rsid w:val="00A619A5"/>
    <w:rsid w:val="00A75520"/>
    <w:rsid w:val="00A92F1D"/>
    <w:rsid w:val="00AB51F4"/>
    <w:rsid w:val="00AC7A01"/>
    <w:rsid w:val="00AF4194"/>
    <w:rsid w:val="00B04BB0"/>
    <w:rsid w:val="00B14283"/>
    <w:rsid w:val="00B306B5"/>
    <w:rsid w:val="00B35BAB"/>
    <w:rsid w:val="00B361BF"/>
    <w:rsid w:val="00B629F6"/>
    <w:rsid w:val="00B63C25"/>
    <w:rsid w:val="00B824F7"/>
    <w:rsid w:val="00BA473C"/>
    <w:rsid w:val="00BA64AC"/>
    <w:rsid w:val="00BC296C"/>
    <w:rsid w:val="00BE5187"/>
    <w:rsid w:val="00BF4CEC"/>
    <w:rsid w:val="00C21FF7"/>
    <w:rsid w:val="00C31B2A"/>
    <w:rsid w:val="00C415F1"/>
    <w:rsid w:val="00C42D78"/>
    <w:rsid w:val="00C6793D"/>
    <w:rsid w:val="00CC3A36"/>
    <w:rsid w:val="00CE164B"/>
    <w:rsid w:val="00CE5E85"/>
    <w:rsid w:val="00D115A7"/>
    <w:rsid w:val="00D1227B"/>
    <w:rsid w:val="00D539E1"/>
    <w:rsid w:val="00D64B0F"/>
    <w:rsid w:val="00D8049F"/>
    <w:rsid w:val="00D86152"/>
    <w:rsid w:val="00D96746"/>
    <w:rsid w:val="00DA5196"/>
    <w:rsid w:val="00DC1A23"/>
    <w:rsid w:val="00DD072C"/>
    <w:rsid w:val="00DD2027"/>
    <w:rsid w:val="00DE758F"/>
    <w:rsid w:val="00E07CCD"/>
    <w:rsid w:val="00E23EB8"/>
    <w:rsid w:val="00E36D9E"/>
    <w:rsid w:val="00E40CBB"/>
    <w:rsid w:val="00EC381A"/>
    <w:rsid w:val="00EF0C36"/>
    <w:rsid w:val="00EF1377"/>
    <w:rsid w:val="00F10332"/>
    <w:rsid w:val="00F56F38"/>
    <w:rsid w:val="00F746C2"/>
    <w:rsid w:val="00F92E2B"/>
    <w:rsid w:val="00F97DDD"/>
    <w:rsid w:val="00FB55E3"/>
    <w:rsid w:val="00FB5FAB"/>
    <w:rsid w:val="00FC3610"/>
    <w:rsid w:val="00FD7441"/>
    <w:rsid w:val="00FE03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D1C4E"/>
  <w15:chartTrackingRefBased/>
  <w15:docId w15:val="{952DFF9A-9EAB-4322-A756-A60764D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7C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廖彬(Liaobin)</cp:lastModifiedBy>
  <cp:revision>109</cp:revision>
  <dcterms:created xsi:type="dcterms:W3CDTF">2017-12-20T08:22:00Z</dcterms:created>
  <dcterms:modified xsi:type="dcterms:W3CDTF">2020-02-24T09:05:00Z</dcterms:modified>
</cp:coreProperties>
</file>